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D0F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Со мной останься! Mеркнет луч дневной,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темнеет; о, останься Ты со мной!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Друзья бегут, и в пытках тесноты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останусь я, со мной останься Ты! X2</w:t>
      </w:r>
    </w:p>
    <w:p w14:paraId="42372B48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Склонился к ночи мой недолгий день;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померкли радости, спустилась тень;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везде измена, яд вражды вокруг;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со мной останься, неизменный Друг! X2</w:t>
      </w:r>
    </w:p>
    <w:p w14:paraId="5984331C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Прошу, Господь: Останься не на миг,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и не на день один; ведь Ты сказал,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что не покинешь Ты друзей Своих.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Останься навсегда, как обещал! X2</w:t>
      </w:r>
    </w:p>
    <w:p w14:paraId="3FA99DBA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Приди не с бурей властелина сил,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но с добрым даром и покровом крыл,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 ответом на мольбы, с слезой любви;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как Друг приди, останься и живи! X2</w:t>
      </w:r>
    </w:p>
    <w:p w14:paraId="6914B944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Ты в юности явил мне светлый рай;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я часто был строптив средь суеты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 xml:space="preserve">и часто оставлял Тебя, но Ты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не оставлял и впредь не оставляй! X2</w:t>
      </w:r>
    </w:p>
    <w:p w14:paraId="5B145798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В Тебе нуждаюсь каждый час, Господь;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в Тебе лишь сила, чтоб смирялась плоть.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Кто, как не Ты, мне может быть вождём?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Пребудь со мной во тьме и светлым днём! X2</w:t>
      </w:r>
    </w:p>
    <w:p w14:paraId="36713FA8" w14:textId="77777777" w:rsidR="00EB15D7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Врага лютого не боюсь с Тобой,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ни зла в скорбях, ни страха в море бед;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бессильна смерть, у ада нет побед;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буду счастлив, будь лишь Ты со мной! X2</w:t>
      </w:r>
    </w:p>
    <w:p w14:paraId="2247C8B8" w14:textId="5AC6A49C" w:rsidR="00F66FF4" w:rsidRPr="00EB15D7" w:rsidRDefault="00EB15D7" w:rsidP="00EB15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Яви Свой крест, когда сомкну глаза;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sz w:val="48"/>
          <w:szCs w:val="48"/>
        </w:rPr>
        <w:t xml:space="preserve">Сияй сквозь мглу, когда кругом гроза;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зажжётся день, рассеет ночь скорбей; </w:t>
      </w:r>
      <w:r w:rsidRPr="00EB15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EB15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со мною вечно будет Царь царей. X2</w:t>
      </w:r>
    </w:p>
    <w:sectPr w:rsidR="00F66FF4" w:rsidRPr="00EB15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6804006">
    <w:abstractNumId w:val="8"/>
  </w:num>
  <w:num w:numId="2" w16cid:durableId="213082900">
    <w:abstractNumId w:val="6"/>
  </w:num>
  <w:num w:numId="3" w16cid:durableId="1088040673">
    <w:abstractNumId w:val="5"/>
  </w:num>
  <w:num w:numId="4" w16cid:durableId="1833527570">
    <w:abstractNumId w:val="4"/>
  </w:num>
  <w:num w:numId="5" w16cid:durableId="929847074">
    <w:abstractNumId w:val="7"/>
  </w:num>
  <w:num w:numId="6" w16cid:durableId="1983345355">
    <w:abstractNumId w:val="3"/>
  </w:num>
  <w:num w:numId="7" w16cid:durableId="1722827096">
    <w:abstractNumId w:val="2"/>
  </w:num>
  <w:num w:numId="8" w16cid:durableId="1445228709">
    <w:abstractNumId w:val="1"/>
  </w:num>
  <w:num w:numId="9" w16cid:durableId="2300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B15D7"/>
    <w:rsid w:val="00F66F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83BCA57-43F7-4F7A-9990-45F67A7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B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2024-03-02T07:19:00Z</dcterms:modified>
  <cp:category/>
</cp:coreProperties>
</file>